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0F" w:rsidRDefault="00590F0F" w:rsidP="00590F0F">
      <w:pPr>
        <w:widowControl w:val="0"/>
        <w:autoSpaceDE w:val="0"/>
        <w:autoSpaceDN w:val="0"/>
        <w:adjustRightInd w:val="0"/>
        <w:spacing w:after="0" w:line="237" w:lineRule="auto"/>
        <w:ind w:left="2507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RICHIESTA DI ACCESSO GENERALIZZATO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38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pStyle w:val="Rientrocorpodeltesto21"/>
        <w:spacing w:line="312" w:lineRule="auto"/>
        <w:jc w:val="center"/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>(</w:t>
      </w:r>
      <w:proofErr w:type="gramStart"/>
      <w:r>
        <w:rPr>
          <w:rFonts w:ascii="Garamond" w:hAnsi="Garamond" w:cs="Arial"/>
          <w:b/>
          <w:szCs w:val="24"/>
        </w:rPr>
        <w:t>ai</w:t>
      </w:r>
      <w:proofErr w:type="gramEnd"/>
      <w:r>
        <w:rPr>
          <w:rFonts w:ascii="Garamond" w:hAnsi="Garamond" w:cs="Arial"/>
          <w:b/>
          <w:szCs w:val="24"/>
        </w:rPr>
        <w:t xml:space="preserve"> sensi dell’art. 1, comma 1 lettera 0a), della L.R. 29.10.2014 n. 10 e ss. mm. </w:t>
      </w:r>
      <w:proofErr w:type="gramStart"/>
      <w:r>
        <w:rPr>
          <w:rFonts w:ascii="Garamond" w:hAnsi="Garamond" w:cs="Arial"/>
          <w:b/>
          <w:szCs w:val="24"/>
        </w:rPr>
        <w:t>e</w:t>
      </w:r>
      <w:proofErr w:type="gramEnd"/>
      <w:r>
        <w:rPr>
          <w:rFonts w:ascii="Garamond" w:hAnsi="Garamond" w:cs="Arial"/>
          <w:b/>
          <w:szCs w:val="24"/>
        </w:rPr>
        <w:t xml:space="preserve"> dell’art. 5, comma 2, del D. </w:t>
      </w:r>
      <w:proofErr w:type="spellStart"/>
      <w:r>
        <w:rPr>
          <w:rFonts w:ascii="Garamond" w:hAnsi="Garamond" w:cs="Arial"/>
          <w:b/>
          <w:szCs w:val="24"/>
        </w:rPr>
        <w:t>Lgs</w:t>
      </w:r>
      <w:proofErr w:type="spellEnd"/>
      <w:r>
        <w:rPr>
          <w:rFonts w:ascii="Garamond" w:hAnsi="Garamond" w:cs="Arial"/>
          <w:b/>
          <w:szCs w:val="24"/>
        </w:rPr>
        <w:t xml:space="preserve">.  14.03.2013 n. 33 e ss. mm.) 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22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14" w:lineRule="exac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Spett.le 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14" w:lineRule="exac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Comune/Comunità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14" w:lineRule="exact"/>
        <w:rPr>
          <w:rFonts w:ascii="Garamond" w:hAnsi="Garamond" w:cs="Arial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14" w:lineRule="exac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____________________________________________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14" w:lineRule="exact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proofErr w:type="gramStart"/>
      <w:r>
        <w:rPr>
          <w:rFonts w:ascii="Garamond" w:hAnsi="Garamond" w:cs="Arial"/>
        </w:rPr>
        <w:t>indicare</w:t>
      </w:r>
      <w:proofErr w:type="gramEnd"/>
      <w:r>
        <w:rPr>
          <w:rFonts w:ascii="Garamond" w:hAnsi="Garamond" w:cs="Arial"/>
        </w:rPr>
        <w:t xml:space="preserve"> la struttura amministrativa che detiene il documento)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Arial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Arial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Arial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5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Il/la sottoscritto/a cognome*______________________</w:t>
      </w:r>
      <w:proofErr w:type="gramStart"/>
      <w:r>
        <w:rPr>
          <w:rFonts w:ascii="Garamond" w:hAnsi="Garamond" w:cs="Arial"/>
          <w:sz w:val="24"/>
          <w:szCs w:val="24"/>
        </w:rPr>
        <w:t>_.nome</w:t>
      </w:r>
      <w:proofErr w:type="gramEnd"/>
      <w:r>
        <w:rPr>
          <w:rFonts w:ascii="Garamond" w:hAnsi="Garamond" w:cs="Arial"/>
          <w:sz w:val="24"/>
          <w:szCs w:val="24"/>
        </w:rPr>
        <w:t>*___________________________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3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t>nato</w:t>
      </w:r>
      <w:proofErr w:type="gramEnd"/>
      <w:r>
        <w:rPr>
          <w:rFonts w:ascii="Garamond" w:hAnsi="Garamond" w:cs="Arial"/>
          <w:sz w:val="24"/>
          <w:szCs w:val="24"/>
        </w:rPr>
        <w:t>/a*_________________ (</w:t>
      </w:r>
      <w:proofErr w:type="spellStart"/>
      <w:r>
        <w:rPr>
          <w:rFonts w:ascii="Garamond" w:hAnsi="Garamond" w:cs="Arial"/>
          <w:sz w:val="24"/>
          <w:szCs w:val="24"/>
        </w:rPr>
        <w:t>prov</w:t>
      </w:r>
      <w:proofErr w:type="spellEnd"/>
      <w:r>
        <w:rPr>
          <w:rFonts w:ascii="Garamond" w:hAnsi="Garamond" w:cs="Arial"/>
          <w:sz w:val="24"/>
          <w:szCs w:val="24"/>
        </w:rPr>
        <w:t>.____) il_____________________________________________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198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t>residente</w:t>
      </w:r>
      <w:proofErr w:type="gramEnd"/>
      <w:r>
        <w:rPr>
          <w:rFonts w:ascii="Garamond" w:hAnsi="Garamond" w:cs="Arial"/>
          <w:sz w:val="24"/>
          <w:szCs w:val="24"/>
        </w:rPr>
        <w:t xml:space="preserve"> in*_______________________ (</w:t>
      </w:r>
      <w:proofErr w:type="spellStart"/>
      <w:r>
        <w:rPr>
          <w:rFonts w:ascii="Garamond" w:hAnsi="Garamond" w:cs="Arial"/>
          <w:sz w:val="24"/>
          <w:szCs w:val="24"/>
        </w:rPr>
        <w:t>prov</w:t>
      </w:r>
      <w:proofErr w:type="spellEnd"/>
      <w:r>
        <w:rPr>
          <w:rFonts w:ascii="Garamond" w:hAnsi="Garamond" w:cs="Arial"/>
          <w:sz w:val="24"/>
          <w:szCs w:val="24"/>
        </w:rPr>
        <w:t>._____)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via_______________________ n.________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Garamond" w:hAnsi="Garamond" w:cs="Arial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t>e-mail</w:t>
      </w:r>
      <w:proofErr w:type="gramEnd"/>
      <w:r>
        <w:rPr>
          <w:rFonts w:ascii="Garamond" w:hAnsi="Garamond" w:cs="Arial"/>
          <w:sz w:val="24"/>
          <w:szCs w:val="24"/>
        </w:rPr>
        <w:t xml:space="preserve"> _________________________________</w:t>
      </w:r>
      <w:proofErr w:type="spellStart"/>
      <w:r>
        <w:rPr>
          <w:rFonts w:ascii="Garamond" w:hAnsi="Garamond" w:cs="Arial"/>
          <w:sz w:val="24"/>
          <w:szCs w:val="24"/>
        </w:rPr>
        <w:t>cell</w:t>
      </w:r>
      <w:proofErr w:type="spellEnd"/>
      <w:r>
        <w:rPr>
          <w:rFonts w:ascii="Garamond" w:hAnsi="Garamond" w:cs="Arial"/>
          <w:sz w:val="24"/>
          <w:szCs w:val="24"/>
        </w:rPr>
        <w:t>.____________ tel. __________ fax 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311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pStyle w:val="Rientrocorpodeltesto21"/>
        <w:spacing w:line="312" w:lineRule="auto"/>
        <w:ind w:left="0" w:firstLine="0"/>
        <w:rPr>
          <w:rFonts w:ascii="Garamond" w:hAnsi="Garamond" w:cs="Arial"/>
          <w:szCs w:val="24"/>
        </w:rPr>
      </w:pPr>
      <w:proofErr w:type="gramStart"/>
      <w:r>
        <w:rPr>
          <w:rFonts w:ascii="Garamond" w:hAnsi="Garamond" w:cs="Arial"/>
          <w:szCs w:val="24"/>
        </w:rPr>
        <w:t>ai</w:t>
      </w:r>
      <w:proofErr w:type="gramEnd"/>
      <w:r>
        <w:rPr>
          <w:rFonts w:ascii="Garamond" w:hAnsi="Garamond" w:cs="Arial"/>
          <w:szCs w:val="24"/>
        </w:rPr>
        <w:t xml:space="preserve"> sensi e per gli effetti dell’art. 1, comma1 lettera 0a), della L.R. 29.10.2014 n. 10 e ss. mm. </w:t>
      </w:r>
      <w:proofErr w:type="gramStart"/>
      <w:r>
        <w:rPr>
          <w:rFonts w:ascii="Garamond" w:hAnsi="Garamond" w:cs="Arial"/>
          <w:szCs w:val="24"/>
        </w:rPr>
        <w:t>e</w:t>
      </w:r>
      <w:proofErr w:type="gramEnd"/>
      <w:r>
        <w:rPr>
          <w:rFonts w:ascii="Garamond" w:hAnsi="Garamond" w:cs="Arial"/>
          <w:szCs w:val="24"/>
        </w:rPr>
        <w:t xml:space="preserve"> dell’art. 5, comma 2, del D. </w:t>
      </w:r>
      <w:proofErr w:type="spellStart"/>
      <w:r>
        <w:rPr>
          <w:rFonts w:ascii="Garamond" w:hAnsi="Garamond" w:cs="Arial"/>
          <w:szCs w:val="24"/>
        </w:rPr>
        <w:t>Lgs</w:t>
      </w:r>
      <w:proofErr w:type="spellEnd"/>
      <w:r>
        <w:rPr>
          <w:rFonts w:ascii="Garamond" w:hAnsi="Garamond" w:cs="Arial"/>
          <w:szCs w:val="24"/>
        </w:rPr>
        <w:t xml:space="preserve">. 14.03.2013 n. 33 e ss. </w:t>
      </w:r>
      <w:proofErr w:type="gramStart"/>
      <w:r>
        <w:rPr>
          <w:rFonts w:ascii="Garamond" w:hAnsi="Garamond" w:cs="Arial"/>
          <w:szCs w:val="24"/>
        </w:rPr>
        <w:t>mm.,</w:t>
      </w:r>
      <w:proofErr w:type="gramEnd"/>
      <w:r>
        <w:rPr>
          <w:rFonts w:ascii="Garamond" w:hAnsi="Garamond" w:cs="Arial"/>
          <w:szCs w:val="24"/>
        </w:rPr>
        <w:t xml:space="preserve"> disciplinanti il diritto di accesso generalizzato ai documenti detenuti dall’ente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4387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CHIEDE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311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7" w:right="840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t>il</w:t>
      </w:r>
      <w:proofErr w:type="gramEnd"/>
      <w:r>
        <w:rPr>
          <w:rFonts w:ascii="Garamond" w:hAnsi="Garamond" w:cs="Arial"/>
          <w:sz w:val="24"/>
          <w:szCs w:val="24"/>
        </w:rPr>
        <w:t xml:space="preserve"> seguente documento:</w:t>
      </w:r>
    </w:p>
    <w:p w:rsidR="00590F0F" w:rsidRDefault="00590F0F" w:rsidP="00590F0F">
      <w:pPr>
        <w:widowControl w:val="0"/>
        <w:tabs>
          <w:tab w:val="left" w:pos="8505"/>
          <w:tab w:val="left" w:pos="9498"/>
        </w:tabs>
        <w:overflowPunct w:val="0"/>
        <w:autoSpaceDE w:val="0"/>
        <w:autoSpaceDN w:val="0"/>
        <w:adjustRightInd w:val="0"/>
        <w:spacing w:after="0" w:line="247" w:lineRule="auto"/>
        <w:ind w:left="7" w:right="14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19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37" w:lineRule="auto"/>
        <w:rPr>
          <w:rFonts w:ascii="Garamond" w:hAnsi="Garamond"/>
          <w:sz w:val="24"/>
          <w:szCs w:val="24"/>
        </w:rPr>
      </w:pPr>
      <w:bookmarkStart w:id="0" w:name="page2"/>
      <w:bookmarkEnd w:id="0"/>
    </w:p>
    <w:p w:rsidR="00590F0F" w:rsidRDefault="00590F0F" w:rsidP="00590F0F">
      <w:pPr>
        <w:widowControl w:val="0"/>
        <w:autoSpaceDE w:val="0"/>
        <w:autoSpaceDN w:val="0"/>
        <w:adjustRightInd w:val="0"/>
        <w:spacing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le seguenti finalità (informazione facoltativa utile ai fini della valutazione dell’istanza):</w:t>
      </w:r>
    </w:p>
    <w:p w:rsidR="00590F0F" w:rsidRDefault="00590F0F" w:rsidP="00590F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titolo personale</w:t>
      </w:r>
    </w:p>
    <w:p w:rsidR="00590F0F" w:rsidRDefault="00590F0F" w:rsidP="00590F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attività di ricerca o studio</w:t>
      </w:r>
    </w:p>
    <w:p w:rsidR="00590F0F" w:rsidRDefault="00590F0F" w:rsidP="00590F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finalità giornalistiche</w:t>
      </w:r>
    </w:p>
    <w:p w:rsidR="00590F0F" w:rsidRDefault="00590F0F" w:rsidP="00590F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conto di un’organizzazione non governativa</w:t>
      </w:r>
    </w:p>
    <w:p w:rsidR="00590F0F" w:rsidRDefault="00590F0F" w:rsidP="00590F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conto di un’associazione di categoria</w:t>
      </w:r>
    </w:p>
    <w:p w:rsidR="00590F0F" w:rsidRDefault="00590F0F" w:rsidP="00590F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finalità commerciali</w:t>
      </w:r>
    </w:p>
    <w:p w:rsidR="00590F0F" w:rsidRDefault="00590F0F" w:rsidP="00590F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Altro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54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54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37" w:lineRule="auto"/>
        <w:ind w:left="4247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DICHIARA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56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727"/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t>di</w:t>
      </w:r>
      <w:proofErr w:type="gramEnd"/>
      <w:r>
        <w:rPr>
          <w:rFonts w:ascii="Garamond" w:hAnsi="Garamond" w:cs="Arial"/>
          <w:sz w:val="24"/>
          <w:szCs w:val="24"/>
        </w:rPr>
        <w:t xml:space="preserve"> voler ricevere quanto richiesto con la modalità di seguito indicata:</w:t>
      </w:r>
    </w:p>
    <w:p w:rsidR="00590F0F" w:rsidRDefault="00590F0F" w:rsidP="00590F0F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Garamond" w:hAnsi="Garamond" w:cs="Arial"/>
          <w:sz w:val="24"/>
          <w:szCs w:val="24"/>
        </w:rPr>
      </w:pPr>
    </w:p>
    <w:p w:rsidR="00590F0F" w:rsidRDefault="00590F0F" w:rsidP="00590F0F">
      <w:pPr>
        <w:widowControl w:val="0"/>
        <w:numPr>
          <w:ilvl w:val="0"/>
          <w:numId w:val="2"/>
        </w:numPr>
        <w:tabs>
          <w:tab w:val="num" w:pos="307"/>
        </w:tabs>
        <w:overflowPunct w:val="0"/>
        <w:autoSpaceDE w:val="0"/>
        <w:autoSpaceDN w:val="0"/>
        <w:adjustRightInd w:val="0"/>
        <w:spacing w:after="0" w:line="240" w:lineRule="auto"/>
        <w:ind w:left="307" w:hanging="307"/>
        <w:jc w:val="both"/>
        <w:rPr>
          <w:rFonts w:ascii="Arial" w:hAnsi="Arial" w:cs="Arial"/>
        </w:rPr>
      </w:pPr>
      <w:proofErr w:type="gramStart"/>
      <w:r>
        <w:rPr>
          <w:rFonts w:ascii="Garamond" w:hAnsi="Garamond" w:cs="Arial"/>
          <w:sz w:val="24"/>
          <w:szCs w:val="24"/>
        </w:rPr>
        <w:lastRenderedPageBreak/>
        <w:t>personalmente</w:t>
      </w:r>
      <w:proofErr w:type="gramEnd"/>
      <w:r>
        <w:rPr>
          <w:rFonts w:ascii="Garamond" w:hAnsi="Garamond" w:cs="Arial"/>
          <w:sz w:val="24"/>
          <w:szCs w:val="24"/>
        </w:rPr>
        <w:t xml:space="preserve"> presso l’Ufficio/Servizio ……..del Comune di ….. /della Comunità di</w:t>
      </w:r>
      <w:proofErr w:type="gramStart"/>
      <w:r>
        <w:rPr>
          <w:rFonts w:ascii="Garamond" w:hAnsi="Garamond" w:cs="Arial"/>
          <w:sz w:val="24"/>
          <w:szCs w:val="24"/>
        </w:rPr>
        <w:t xml:space="preserve"> ….</w:t>
      </w:r>
      <w:proofErr w:type="gramEnd"/>
      <w:r>
        <w:rPr>
          <w:rFonts w:ascii="Garamond" w:hAnsi="Garamond" w:cs="Arial"/>
          <w:sz w:val="24"/>
          <w:szCs w:val="24"/>
        </w:rPr>
        <w:t>.;</w:t>
      </w:r>
    </w:p>
    <w:p w:rsidR="00590F0F" w:rsidRDefault="00590F0F" w:rsidP="00590F0F">
      <w:pPr>
        <w:widowControl w:val="0"/>
        <w:numPr>
          <w:ilvl w:val="0"/>
          <w:numId w:val="2"/>
        </w:numPr>
        <w:tabs>
          <w:tab w:val="num" w:pos="307"/>
        </w:tabs>
        <w:overflowPunct w:val="0"/>
        <w:autoSpaceDE w:val="0"/>
        <w:autoSpaceDN w:val="0"/>
        <w:adjustRightInd w:val="0"/>
        <w:spacing w:after="0" w:line="240" w:lineRule="auto"/>
        <w:ind w:left="307" w:hanging="307"/>
        <w:jc w:val="both"/>
        <w:rPr>
          <w:rFonts w:ascii="Arial" w:hAnsi="Arial" w:cs="Arial"/>
        </w:rPr>
      </w:pPr>
      <w:proofErr w:type="gramStart"/>
      <w:r>
        <w:rPr>
          <w:rFonts w:ascii="Garamond" w:hAnsi="Garamond" w:cs="Arial"/>
          <w:sz w:val="24"/>
          <w:szCs w:val="24"/>
        </w:rPr>
        <w:t>al</w:t>
      </w:r>
      <w:proofErr w:type="gramEnd"/>
      <w:r>
        <w:rPr>
          <w:rFonts w:ascii="Garamond" w:hAnsi="Garamond" w:cs="Arial"/>
          <w:sz w:val="24"/>
          <w:szCs w:val="24"/>
        </w:rPr>
        <w:t xml:space="preserve"> proprio indirizzo di posta elettronica _____________________________________________;</w:t>
      </w:r>
    </w:p>
    <w:p w:rsidR="00590F0F" w:rsidRDefault="00590F0F" w:rsidP="00590F0F">
      <w:pPr>
        <w:widowControl w:val="0"/>
        <w:numPr>
          <w:ilvl w:val="0"/>
          <w:numId w:val="2"/>
        </w:numPr>
        <w:tabs>
          <w:tab w:val="num" w:pos="307"/>
        </w:tabs>
        <w:overflowPunct w:val="0"/>
        <w:autoSpaceDE w:val="0"/>
        <w:autoSpaceDN w:val="0"/>
        <w:adjustRightInd w:val="0"/>
        <w:spacing w:after="0" w:line="240" w:lineRule="auto"/>
        <w:ind w:left="307" w:hanging="307"/>
        <w:jc w:val="both"/>
        <w:rPr>
          <w:rFonts w:ascii="Arial" w:hAnsi="Arial" w:cs="Arial"/>
        </w:rPr>
      </w:pPr>
      <w:proofErr w:type="gramStart"/>
      <w:r>
        <w:rPr>
          <w:rFonts w:ascii="Garamond" w:hAnsi="Garamond" w:cs="Arial"/>
          <w:sz w:val="24"/>
          <w:szCs w:val="24"/>
        </w:rPr>
        <w:t>al</w:t>
      </w:r>
      <w:proofErr w:type="gramEnd"/>
      <w:r>
        <w:rPr>
          <w:rFonts w:ascii="Garamond" w:hAnsi="Garamond" w:cs="Arial"/>
          <w:sz w:val="24"/>
          <w:szCs w:val="24"/>
        </w:rPr>
        <w:t xml:space="preserve"> seguente n. di fax____________________________________________________________;</w:t>
      </w:r>
    </w:p>
    <w:p w:rsidR="00590F0F" w:rsidRDefault="00590F0F" w:rsidP="00590F0F">
      <w:pPr>
        <w:widowControl w:val="0"/>
        <w:numPr>
          <w:ilvl w:val="0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11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t>al</w:t>
      </w:r>
      <w:proofErr w:type="gramEnd"/>
      <w:r>
        <w:rPr>
          <w:rFonts w:ascii="Garamond" w:hAnsi="Garamond" w:cs="Arial"/>
          <w:sz w:val="24"/>
          <w:szCs w:val="24"/>
        </w:rPr>
        <w:t xml:space="preserve"> seguente indirizzo _____________ mediante raccomandata con avviso di ricevimento con spesa a proprio carico. (1)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5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Garamond" w:hAnsi="Garamond"/>
        </w:rPr>
      </w:pPr>
      <w:r>
        <w:rPr>
          <w:rFonts w:ascii="Garamond" w:hAnsi="Garamond" w:cs="Arial"/>
        </w:rPr>
        <w:t xml:space="preserve">     (</w:t>
      </w:r>
      <w:proofErr w:type="gramStart"/>
      <w:r>
        <w:rPr>
          <w:rFonts w:ascii="Garamond" w:hAnsi="Garamond" w:cs="Arial"/>
        </w:rPr>
        <w:t>luogo</w:t>
      </w:r>
      <w:proofErr w:type="gramEnd"/>
      <w:r>
        <w:rPr>
          <w:rFonts w:ascii="Garamond" w:hAnsi="Garamond" w:cs="Arial"/>
        </w:rPr>
        <w:t xml:space="preserve"> e data)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5327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_________________________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ind w:left="5507"/>
        <w:rPr>
          <w:rFonts w:ascii="Garamond" w:hAnsi="Garamond"/>
        </w:rPr>
      </w:pPr>
      <w:r>
        <w:rPr>
          <w:rFonts w:ascii="Garamond" w:hAnsi="Garamond" w:cs="Arial"/>
        </w:rPr>
        <w:t xml:space="preserve">     (</w:t>
      </w:r>
      <w:proofErr w:type="gramStart"/>
      <w:r>
        <w:rPr>
          <w:rFonts w:ascii="Garamond" w:hAnsi="Garamond" w:cs="Arial"/>
        </w:rPr>
        <w:t>firma</w:t>
      </w:r>
      <w:proofErr w:type="gramEnd"/>
      <w:r>
        <w:rPr>
          <w:rFonts w:ascii="Garamond" w:hAnsi="Garamond" w:cs="Arial"/>
        </w:rPr>
        <w:t xml:space="preserve"> per esteso leggibile)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37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(Si allega copia del proprio documento d’identità)</w:t>
      </w:r>
      <w:r>
        <w:rPr>
          <w:rFonts w:ascii="Garamond" w:hAnsi="Garamond"/>
          <w:i/>
          <w:sz w:val="24"/>
          <w:szCs w:val="24"/>
        </w:rPr>
        <w:t xml:space="preserve"> 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_______________________________________________________________________________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9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37" w:lineRule="auto"/>
        <w:ind w:left="7"/>
        <w:rPr>
          <w:rFonts w:ascii="Garamond" w:hAnsi="Garamond"/>
        </w:rPr>
      </w:pPr>
      <w:r>
        <w:rPr>
          <w:rFonts w:ascii="Garamond" w:hAnsi="Garamond" w:cs="Arial"/>
        </w:rPr>
        <w:t>*Dati obbligatori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76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46" w:lineRule="exact"/>
        <w:rPr>
          <w:rFonts w:ascii="Garamond" w:hAnsi="Garamond"/>
          <w:sz w:val="24"/>
          <w:szCs w:val="24"/>
        </w:rPr>
      </w:pPr>
    </w:p>
    <w:p w:rsidR="00590F0F" w:rsidRDefault="00590F0F" w:rsidP="00590F0F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7" w:right="1"/>
        <w:jc w:val="both"/>
        <w:rPr>
          <w:rFonts w:ascii="Garamond" w:hAnsi="Garamond"/>
        </w:rPr>
      </w:pPr>
      <w:r>
        <w:rPr>
          <w:rFonts w:ascii="Garamond" w:hAnsi="Garamond" w:cs="Arial"/>
          <w:b/>
          <w:bCs/>
        </w:rPr>
        <w:t xml:space="preserve">(1) </w:t>
      </w:r>
      <w:r>
        <w:rPr>
          <w:rFonts w:ascii="Garamond" w:hAnsi="Garamond" w:cs="Arial"/>
        </w:rPr>
        <w:t>Il rilascio di documenti in formato elettronico o cartaceo è gratuito, salvo il rimborso del costo effettivamente sostenuto e documentato</w:t>
      </w:r>
      <w:r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</w:rPr>
        <w:t>dall’amministrazione per la riproduzione su supporti materiali.</w:t>
      </w:r>
    </w:p>
    <w:p w:rsidR="00590F0F" w:rsidRDefault="00590F0F" w:rsidP="00590F0F">
      <w:pPr>
        <w:widowControl w:val="0"/>
        <w:autoSpaceDE w:val="0"/>
        <w:autoSpaceDN w:val="0"/>
        <w:adjustRightInd w:val="0"/>
        <w:spacing w:after="0" w:line="254" w:lineRule="exact"/>
        <w:rPr>
          <w:rFonts w:ascii="Garamond" w:hAnsi="Garamond"/>
          <w:sz w:val="24"/>
          <w:szCs w:val="24"/>
        </w:rPr>
      </w:pP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590F0F" w:rsidTr="00590F0F">
        <w:trPr>
          <w:trHeight w:val="170"/>
        </w:trPr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0F" w:rsidRDefault="00590F0F">
            <w:pPr>
              <w:tabs>
                <w:tab w:val="left" w:pos="1440"/>
                <w:tab w:val="center" w:pos="7088"/>
              </w:tabs>
              <w:spacing w:after="0" w:line="240" w:lineRule="auto"/>
              <w:ind w:right="992"/>
              <w:jc w:val="center"/>
              <w:rPr>
                <w:rFonts w:ascii="Garamond" w:hAnsi="Garamond" w:cs="Arial"/>
                <w:b/>
                <w:sz w:val="14"/>
                <w:szCs w:val="14"/>
              </w:rPr>
            </w:pPr>
            <w:r>
              <w:rPr>
                <w:rFonts w:ascii="Garamond" w:hAnsi="Garamond" w:cs="Arial"/>
                <w:b/>
                <w:sz w:val="14"/>
                <w:szCs w:val="14"/>
              </w:rPr>
              <w:t xml:space="preserve">            Informativa sul trattamento dei dati personali forniti con la richiesta (ai sensi dell’art. 13 del </w:t>
            </w:r>
            <w:proofErr w:type="spellStart"/>
            <w:r>
              <w:rPr>
                <w:rFonts w:ascii="Garamond" w:hAnsi="Garamond" w:cs="Arial"/>
                <w:b/>
                <w:sz w:val="14"/>
                <w:szCs w:val="14"/>
              </w:rPr>
              <w:t>D.Lgs.</w:t>
            </w:r>
            <w:proofErr w:type="spellEnd"/>
            <w:r>
              <w:rPr>
                <w:rFonts w:ascii="Garamond" w:hAnsi="Garamond" w:cs="Arial"/>
                <w:b/>
                <w:sz w:val="14"/>
                <w:szCs w:val="14"/>
              </w:rPr>
              <w:t xml:space="preserve"> 30.06.2003 n. 196)</w:t>
            </w:r>
          </w:p>
        </w:tc>
      </w:tr>
    </w:tbl>
    <w:p w:rsidR="00590F0F" w:rsidRDefault="00590F0F" w:rsidP="00590F0F">
      <w:pPr>
        <w:tabs>
          <w:tab w:val="left" w:pos="142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b/>
          <w:sz w:val="14"/>
          <w:szCs w:val="14"/>
        </w:rPr>
      </w:pPr>
    </w:p>
    <w:p w:rsidR="00590F0F" w:rsidRDefault="00590F0F" w:rsidP="00590F0F">
      <w:pPr>
        <w:tabs>
          <w:tab w:val="left" w:pos="142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b/>
          <w:sz w:val="14"/>
          <w:szCs w:val="14"/>
        </w:rPr>
      </w:pPr>
      <w:r>
        <w:rPr>
          <w:rFonts w:ascii="Garamond" w:hAnsi="Garamond" w:cs="Arial"/>
          <w:b/>
          <w:sz w:val="14"/>
          <w:szCs w:val="14"/>
        </w:rPr>
        <w:t>1.Finalità del trattamento</w:t>
      </w:r>
    </w:p>
    <w:p w:rsidR="00590F0F" w:rsidRDefault="00590F0F" w:rsidP="00590F0F">
      <w:pPr>
        <w:tabs>
          <w:tab w:val="left" w:pos="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sz w:val="14"/>
          <w:szCs w:val="14"/>
        </w:rPr>
      </w:pPr>
      <w:r>
        <w:rPr>
          <w:rFonts w:ascii="Garamond" w:hAnsi="Garamond" w:cs="Arial"/>
          <w:sz w:val="14"/>
          <w:szCs w:val="14"/>
        </w:rPr>
        <w:t>I dati personali verranno trattati dal Comune</w:t>
      </w:r>
      <w:r w:rsidR="00042D05">
        <w:rPr>
          <w:rFonts w:ascii="Garamond" w:hAnsi="Garamond" w:cs="Arial"/>
          <w:sz w:val="14"/>
          <w:szCs w:val="14"/>
        </w:rPr>
        <w:t>…………</w:t>
      </w:r>
      <w:proofErr w:type="gramStart"/>
      <w:r w:rsidR="00042D05">
        <w:rPr>
          <w:rFonts w:ascii="Garamond" w:hAnsi="Garamond" w:cs="Arial"/>
          <w:sz w:val="14"/>
          <w:szCs w:val="14"/>
        </w:rPr>
        <w:t>…….</w:t>
      </w:r>
      <w:bookmarkStart w:id="1" w:name="_GoBack"/>
      <w:bookmarkEnd w:id="1"/>
      <w:proofErr w:type="gramEnd"/>
      <w:r>
        <w:rPr>
          <w:rFonts w:ascii="Garamond" w:hAnsi="Garamond" w:cs="Arial"/>
          <w:sz w:val="14"/>
          <w:szCs w:val="14"/>
        </w:rPr>
        <w:t>…………………..per lo svolgimento delle proprie funzioni istituzionali in relazione al procedimento avviato.</w:t>
      </w:r>
    </w:p>
    <w:p w:rsidR="00590F0F" w:rsidRDefault="00590F0F" w:rsidP="00590F0F">
      <w:pPr>
        <w:tabs>
          <w:tab w:val="left" w:pos="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b/>
          <w:sz w:val="14"/>
          <w:szCs w:val="14"/>
        </w:rPr>
      </w:pPr>
      <w:r>
        <w:rPr>
          <w:rFonts w:ascii="Garamond" w:hAnsi="Garamond" w:cs="Arial"/>
          <w:b/>
          <w:sz w:val="14"/>
          <w:szCs w:val="14"/>
        </w:rPr>
        <w:t>2.Natura del conferimento</w:t>
      </w:r>
    </w:p>
    <w:p w:rsidR="00590F0F" w:rsidRDefault="00590F0F" w:rsidP="00590F0F">
      <w:pPr>
        <w:tabs>
          <w:tab w:val="left" w:pos="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sz w:val="14"/>
          <w:szCs w:val="14"/>
        </w:rPr>
      </w:pPr>
      <w:r>
        <w:rPr>
          <w:rFonts w:ascii="Garamond" w:hAnsi="Garamond" w:cs="Arial"/>
          <w:sz w:val="14"/>
          <w:szCs w:val="14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590F0F" w:rsidRDefault="00590F0F" w:rsidP="00590F0F">
      <w:pPr>
        <w:tabs>
          <w:tab w:val="left" w:pos="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b/>
          <w:sz w:val="14"/>
          <w:szCs w:val="14"/>
        </w:rPr>
      </w:pPr>
      <w:r>
        <w:rPr>
          <w:rFonts w:ascii="Garamond" w:hAnsi="Garamond" w:cs="Arial"/>
          <w:b/>
          <w:sz w:val="14"/>
          <w:szCs w:val="14"/>
        </w:rPr>
        <w:t xml:space="preserve">3.Modalità del trattamento </w:t>
      </w:r>
    </w:p>
    <w:p w:rsidR="00590F0F" w:rsidRDefault="00590F0F" w:rsidP="00590F0F">
      <w:pPr>
        <w:tabs>
          <w:tab w:val="left" w:pos="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sz w:val="14"/>
          <w:szCs w:val="14"/>
        </w:rPr>
      </w:pPr>
      <w:r>
        <w:rPr>
          <w:rFonts w:ascii="Garamond" w:hAnsi="Garamond" w:cs="Arial"/>
          <w:sz w:val="14"/>
          <w:szCs w:val="14"/>
        </w:rPr>
        <w:t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:rsidR="00590F0F" w:rsidRDefault="00590F0F" w:rsidP="00590F0F">
      <w:pPr>
        <w:tabs>
          <w:tab w:val="left" w:pos="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sz w:val="14"/>
          <w:szCs w:val="14"/>
        </w:rPr>
      </w:pPr>
      <w:r>
        <w:rPr>
          <w:rFonts w:ascii="Garamond" w:hAnsi="Garamond" w:cs="Arial"/>
          <w:sz w:val="14"/>
          <w:szCs w:val="14"/>
        </w:rPr>
        <w:t>4.</w:t>
      </w:r>
      <w:r>
        <w:rPr>
          <w:rFonts w:ascii="Garamond" w:hAnsi="Garamond" w:cs="Arial"/>
          <w:b/>
          <w:sz w:val="14"/>
          <w:szCs w:val="14"/>
        </w:rPr>
        <w:t>Categorie di soggetti ai quali i dati personali possono essere comunicati o che possono venirne a conoscenza in qualità di Responsabili o Incaricati</w:t>
      </w:r>
    </w:p>
    <w:p w:rsidR="00590F0F" w:rsidRDefault="00590F0F" w:rsidP="00590F0F">
      <w:pPr>
        <w:tabs>
          <w:tab w:val="left" w:pos="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sz w:val="14"/>
          <w:szCs w:val="14"/>
        </w:rPr>
      </w:pPr>
      <w:r>
        <w:rPr>
          <w:rFonts w:ascii="Garamond" w:hAnsi="Garamond" w:cs="Arial"/>
          <w:sz w:val="14"/>
          <w:szCs w:val="14"/>
        </w:rPr>
        <w:t>Potranno venirne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e in forza di una disposizione di legge o di regolamento che lo preveda.</w:t>
      </w:r>
    </w:p>
    <w:p w:rsidR="00590F0F" w:rsidRDefault="00590F0F" w:rsidP="00590F0F">
      <w:pPr>
        <w:tabs>
          <w:tab w:val="left" w:pos="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b/>
          <w:sz w:val="14"/>
          <w:szCs w:val="14"/>
        </w:rPr>
      </w:pPr>
      <w:r>
        <w:rPr>
          <w:rFonts w:ascii="Garamond" w:hAnsi="Garamond" w:cs="Arial"/>
          <w:b/>
          <w:sz w:val="14"/>
          <w:szCs w:val="14"/>
        </w:rPr>
        <w:t xml:space="preserve">5.Diritti dell’interessato </w:t>
      </w:r>
    </w:p>
    <w:p w:rsidR="00590F0F" w:rsidRDefault="00590F0F" w:rsidP="00590F0F">
      <w:pPr>
        <w:tabs>
          <w:tab w:val="left" w:pos="144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sz w:val="14"/>
          <w:szCs w:val="14"/>
        </w:rPr>
      </w:pPr>
      <w:r>
        <w:rPr>
          <w:rFonts w:ascii="Garamond" w:hAnsi="Garamond" w:cs="Arial"/>
          <w:sz w:val="14"/>
          <w:szCs w:val="14"/>
        </w:rPr>
        <w:t xml:space="preserve">All’interessato sono riconosciuti i diritti di cui all’art. 7 del </w:t>
      </w:r>
      <w:proofErr w:type="spellStart"/>
      <w:r>
        <w:rPr>
          <w:rFonts w:ascii="Garamond" w:hAnsi="Garamond" w:cs="Arial"/>
          <w:sz w:val="14"/>
          <w:szCs w:val="14"/>
        </w:rPr>
        <w:t>D.Lgs.</w:t>
      </w:r>
      <w:proofErr w:type="spellEnd"/>
      <w:r>
        <w:rPr>
          <w:rFonts w:ascii="Garamond" w:hAnsi="Garamond" w:cs="Arial"/>
          <w:sz w:val="14"/>
          <w:szCs w:val="14"/>
        </w:rPr>
        <w:t xml:space="preserve"> 30.06.2003 n. 196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90F0F" w:rsidRDefault="00590F0F" w:rsidP="00590F0F">
      <w:pPr>
        <w:tabs>
          <w:tab w:val="left" w:pos="144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b/>
          <w:sz w:val="14"/>
          <w:szCs w:val="14"/>
        </w:rPr>
      </w:pPr>
      <w:r>
        <w:rPr>
          <w:rFonts w:ascii="Garamond" w:hAnsi="Garamond" w:cs="Arial"/>
          <w:b/>
          <w:sz w:val="14"/>
          <w:szCs w:val="14"/>
        </w:rPr>
        <w:t>6. Titolare e Responsabili del trattamento</w:t>
      </w:r>
    </w:p>
    <w:p w:rsidR="00590F0F" w:rsidRDefault="00590F0F" w:rsidP="00590F0F">
      <w:pPr>
        <w:tabs>
          <w:tab w:val="left" w:pos="1440"/>
          <w:tab w:val="center" w:pos="7088"/>
        </w:tabs>
        <w:spacing w:after="0" w:line="240" w:lineRule="auto"/>
        <w:ind w:right="1"/>
        <w:jc w:val="both"/>
        <w:rPr>
          <w:rFonts w:ascii="Garamond" w:hAnsi="Garamond" w:cs="Arial"/>
          <w:sz w:val="14"/>
          <w:szCs w:val="14"/>
        </w:rPr>
      </w:pPr>
      <w:r>
        <w:rPr>
          <w:rFonts w:ascii="Garamond" w:hAnsi="Garamond" w:cs="Arial"/>
          <w:sz w:val="14"/>
          <w:szCs w:val="14"/>
        </w:rPr>
        <w:t>Il Titolare del trattamento dei dati è il/la Comune</w:t>
      </w:r>
      <w:r>
        <w:rPr>
          <w:rFonts w:ascii="Garamond" w:hAnsi="Garamond" w:cs="Arial"/>
          <w:sz w:val="14"/>
          <w:szCs w:val="14"/>
        </w:rPr>
        <w:t xml:space="preserve"> di Terre d’Adige</w:t>
      </w:r>
      <w:r>
        <w:rPr>
          <w:rFonts w:ascii="Garamond" w:hAnsi="Garamond" w:cs="Arial"/>
          <w:sz w:val="14"/>
          <w:szCs w:val="14"/>
        </w:rPr>
        <w:t xml:space="preserve">, con sede in </w:t>
      </w:r>
      <w:r>
        <w:rPr>
          <w:rFonts w:ascii="Garamond" w:hAnsi="Garamond" w:cs="Arial"/>
          <w:sz w:val="14"/>
          <w:szCs w:val="14"/>
        </w:rPr>
        <w:t>Piazza Santi Filippo e Giacomo, 5</w:t>
      </w:r>
    </w:p>
    <w:p w:rsidR="00B17348" w:rsidRDefault="00590F0F" w:rsidP="00590F0F">
      <w:r>
        <w:rPr>
          <w:rFonts w:ascii="Garamond" w:hAnsi="Garamond" w:cs="Arial"/>
          <w:sz w:val="14"/>
          <w:szCs w:val="14"/>
        </w:rPr>
        <w:t xml:space="preserve">Il Responsabile del trattamento dei dati è il segretario </w:t>
      </w:r>
      <w:r>
        <w:rPr>
          <w:rFonts w:ascii="Garamond" w:hAnsi="Garamond" w:cs="Arial"/>
          <w:sz w:val="14"/>
          <w:szCs w:val="14"/>
        </w:rPr>
        <w:t>comunale dott. Adriano Bevilacqua</w:t>
      </w:r>
    </w:p>
    <w:sectPr w:rsidR="00B17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6DAB1424"/>
    <w:multiLevelType w:val="hybridMultilevel"/>
    <w:tmpl w:val="B33ECA86"/>
    <w:lvl w:ilvl="0" w:tplc="6BA04A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0F"/>
    <w:rsid w:val="00042D05"/>
    <w:rsid w:val="00297BD0"/>
    <w:rsid w:val="002A4285"/>
    <w:rsid w:val="002A523D"/>
    <w:rsid w:val="002F6F09"/>
    <w:rsid w:val="004010C1"/>
    <w:rsid w:val="0040229C"/>
    <w:rsid w:val="004A58E0"/>
    <w:rsid w:val="00590F0F"/>
    <w:rsid w:val="006B7AFC"/>
    <w:rsid w:val="00B17348"/>
    <w:rsid w:val="00BE26F7"/>
    <w:rsid w:val="00BF49D9"/>
    <w:rsid w:val="00C56FA0"/>
    <w:rsid w:val="00E413A1"/>
    <w:rsid w:val="00F768A6"/>
    <w:rsid w:val="00FF381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B2A75-CF85-44AB-86AE-04F7966F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F0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590F0F"/>
    <w:pPr>
      <w:suppressAutoHyphens/>
      <w:spacing w:after="0" w:line="288" w:lineRule="auto"/>
      <w:ind w:left="1418" w:hanging="1418"/>
      <w:jc w:val="both"/>
    </w:pPr>
    <w:rPr>
      <w:rFonts w:ascii="Comic Sans MS" w:hAnsi="Comic Sans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Nanetti - CTA</dc:creator>
  <cp:keywords/>
  <dc:description/>
  <cp:lastModifiedBy>Leda Nanetti - CTA</cp:lastModifiedBy>
  <cp:revision>2</cp:revision>
  <dcterms:created xsi:type="dcterms:W3CDTF">2020-02-06T12:56:00Z</dcterms:created>
  <dcterms:modified xsi:type="dcterms:W3CDTF">2020-02-06T13:00:00Z</dcterms:modified>
</cp:coreProperties>
</file>